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6"/>
        <w:tblW w:w="15465" w:type="dxa"/>
        <w:jc w:val="center"/>
        <w:tblLook w:val="04A0" w:firstRow="1" w:lastRow="0" w:firstColumn="1" w:lastColumn="0" w:noHBand="0" w:noVBand="1"/>
      </w:tblPr>
      <w:tblGrid>
        <w:gridCol w:w="439"/>
        <w:gridCol w:w="1830"/>
        <w:gridCol w:w="1559"/>
        <w:gridCol w:w="1843"/>
        <w:gridCol w:w="1418"/>
        <w:gridCol w:w="1134"/>
        <w:gridCol w:w="1559"/>
        <w:gridCol w:w="1071"/>
        <w:gridCol w:w="1480"/>
        <w:gridCol w:w="1274"/>
        <w:gridCol w:w="1858"/>
      </w:tblGrid>
      <w:tr w:rsidR="00F116E2" w:rsidRPr="00F116E2" w:rsidTr="00F1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4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 xml:space="preserve">РАСПОРЕД ЗА ДОПОЛНИТЕЛНА И ДОДАТНА НАСТАВА </w:t>
            </w:r>
          </w:p>
        </w:tc>
        <w:tc>
          <w:tcPr>
            <w:tcW w:w="1418" w:type="dxa"/>
            <w:noWrap/>
            <w:hideMark/>
          </w:tcPr>
          <w:p w:rsidR="00F116E2" w:rsidRPr="00F116E2" w:rsidRDefault="00F116E2" w:rsidP="00F11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Декември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134" w:type="dxa"/>
            <w:noWrap/>
            <w:hideMark/>
          </w:tcPr>
          <w:p w:rsidR="00F116E2" w:rsidRPr="00F116E2" w:rsidRDefault="00F116E2" w:rsidP="00F11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116E2" w:rsidRPr="00F116E2" w:rsidRDefault="00F116E2" w:rsidP="00F11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ПУ с.Горобинци</w:t>
            </w:r>
            <w:bookmarkStart w:id="0" w:name="_GoBack"/>
            <w:bookmarkEnd w:id="0"/>
          </w:p>
        </w:tc>
        <w:tc>
          <w:tcPr>
            <w:tcW w:w="1071" w:type="dxa"/>
            <w:noWrap/>
            <w:hideMark/>
          </w:tcPr>
          <w:p w:rsidR="00F116E2" w:rsidRPr="00F116E2" w:rsidRDefault="00F116E2" w:rsidP="00F11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F116E2" w:rsidRPr="00F116E2" w:rsidRDefault="00F116E2" w:rsidP="00F11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4" w:type="dxa"/>
            <w:noWrap/>
            <w:hideMark/>
          </w:tcPr>
          <w:p w:rsidR="00F116E2" w:rsidRPr="00F116E2" w:rsidRDefault="00F116E2" w:rsidP="00F11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F116E2" w:rsidRPr="00F116E2" w:rsidRDefault="00F116E2" w:rsidP="00F11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Име и презиме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134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071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48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274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58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</w:tr>
      <w:tr w:rsidR="00F116E2" w:rsidRPr="00F116E2" w:rsidTr="00F116E2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1" w:type="dxa"/>
            <w:gridSpan w:val="2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01.12.2022-09.12.2022</w:t>
            </w:r>
          </w:p>
        </w:tc>
        <w:tc>
          <w:tcPr>
            <w:tcW w:w="2693" w:type="dxa"/>
            <w:gridSpan w:val="2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12.12.2022-16.12.2022</w:t>
            </w:r>
          </w:p>
        </w:tc>
        <w:tc>
          <w:tcPr>
            <w:tcW w:w="2551" w:type="dxa"/>
            <w:gridSpan w:val="2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19.12.2022-23.12.2022</w:t>
            </w:r>
          </w:p>
        </w:tc>
        <w:tc>
          <w:tcPr>
            <w:tcW w:w="1274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26.12.2022-</w:t>
            </w:r>
          </w:p>
        </w:tc>
        <w:tc>
          <w:tcPr>
            <w:tcW w:w="1858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30.12.2022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Ивана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Јордановска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 xml:space="preserve">Македонски јазик         </w:t>
            </w:r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09.12.2022 (6одд.6ти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06.12.2022 (8одд.7ми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13.12.2022 (7одд.6ти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15.12.2022 (9одд.7ми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16.12.2022 (6одд.6ти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20.12.2022 (7одд.6ти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(8одд.7ми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22.12.2022 (9одд.7ми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час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Деспина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Гаврилова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нглиски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јазик</w:t>
            </w:r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6.12.2022-7мо-8мо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6.12.2022-7мо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13.12.2022-3то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12.12.2022 6то 15.12.2022-8мо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20.12.2022-9то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20.12.2022-3то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27.12.2022-6то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27.12.2022-9то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Слагана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Лазарова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F116E2">
              <w:rPr>
                <w:rFonts w:ascii="Arial" w:hAnsi="Arial" w:cs="Arial"/>
                <w:sz w:val="16"/>
                <w:szCs w:val="16"/>
              </w:rPr>
              <w:t>нглиски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јазик</w:t>
            </w:r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Дијана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Тосева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Француски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јазик           </w:t>
            </w:r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21.12.2022- 8одд.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Мирјана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Василева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Италијански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јазик          </w:t>
            </w:r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15.12.2022- 7одд.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15.12.2022- </w:t>
            </w:r>
            <w:proofErr w:type="gram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6одд.,</w:t>
            </w:r>
            <w:proofErr w:type="gram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7одд.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22.12.2022-9одд.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22.12.2022- 9одд.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29.12.2022- 6одд.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Билјана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Панева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F116E2">
              <w:rPr>
                <w:rFonts w:ascii="Arial" w:hAnsi="Arial" w:cs="Arial"/>
                <w:sz w:val="16"/>
                <w:szCs w:val="16"/>
              </w:rPr>
              <w:t>атематика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Билјана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Панева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</w:t>
            </w:r>
            <w:r w:rsidRPr="00F116E2">
              <w:rPr>
                <w:rFonts w:ascii="Arial" w:hAnsi="Arial" w:cs="Arial"/>
                <w:sz w:val="16"/>
                <w:szCs w:val="16"/>
              </w:rPr>
              <w:t>изика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Драган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Ѓоргиев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14.12.2022- 7одд.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Катерина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Величковска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Хемија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Катерина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Величковска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F116E2">
              <w:rPr>
                <w:rFonts w:ascii="Arial" w:hAnsi="Arial" w:cs="Arial"/>
                <w:sz w:val="16"/>
                <w:szCs w:val="16"/>
              </w:rPr>
              <w:t>новации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Светлана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Алексовска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F116E2">
              <w:rPr>
                <w:rFonts w:ascii="Arial" w:hAnsi="Arial" w:cs="Arial"/>
                <w:sz w:val="16"/>
                <w:szCs w:val="16"/>
              </w:rPr>
              <w:t>риродни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науки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Зорица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Коцева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16.12.2022- 6одд.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16.12.2022- 9одд.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23.12.2022- </w:t>
            </w:r>
            <w:proofErr w:type="gram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6одд.,</w:t>
            </w:r>
            <w:proofErr w:type="gram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7одд., 8одд.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Граѓанско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23.12.2022 - 8одд.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Благој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Јаначков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Географија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15.12.2022- 6одд.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20.12.2022- 9одд.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Ивица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Јанев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Музичко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Зоран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Апостолов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Ликовно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Јорданчо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Трендафилов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Физичко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здр.образование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7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Дарко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Ефтимовски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Информатика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18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Дарко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Ефтимовски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F116E2">
              <w:rPr>
                <w:rFonts w:ascii="Arial" w:hAnsi="Arial" w:cs="Arial"/>
                <w:sz w:val="16"/>
                <w:szCs w:val="16"/>
              </w:rPr>
              <w:t>рограмирање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19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Кирил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Трајчев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етика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09.12.2022- 7одд.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02.12.2022- 7одд.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0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Кирил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Трајчев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вештини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живеење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1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Маја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Темелкова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Етика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религии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2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Томе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Трајанов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Техничко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116E2" w:rsidRPr="00F116E2" w:rsidTr="00F116E2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F116E2" w:rsidRPr="00F116E2" w:rsidRDefault="00F116E2" w:rsidP="00F116E2">
            <w:pPr>
              <w:rPr>
                <w:rFonts w:ascii="Arial" w:hAnsi="Arial" w:cs="Arial"/>
                <w:sz w:val="16"/>
                <w:szCs w:val="16"/>
              </w:rPr>
            </w:pPr>
            <w:r w:rsidRPr="00F116E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3</w:t>
            </w:r>
            <w:r w:rsidRPr="00F116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0" w:type="dxa"/>
            <w:noWrap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Љупче</w:t>
            </w:r>
            <w:proofErr w:type="spellEnd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Златев</w:t>
            </w:r>
            <w:proofErr w:type="spellEnd"/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танци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народни</w:t>
            </w:r>
            <w:proofErr w:type="spellEnd"/>
            <w:r w:rsidRPr="00F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16E2">
              <w:rPr>
                <w:rFonts w:ascii="Arial" w:hAnsi="Arial" w:cs="Arial"/>
                <w:sz w:val="16"/>
                <w:szCs w:val="16"/>
              </w:rPr>
              <w:t>ора</w:t>
            </w:r>
            <w:proofErr w:type="spellEnd"/>
          </w:p>
        </w:tc>
        <w:tc>
          <w:tcPr>
            <w:tcW w:w="1843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8" w:type="dxa"/>
            <w:hideMark/>
          </w:tcPr>
          <w:p w:rsidR="00F116E2" w:rsidRPr="00F116E2" w:rsidRDefault="00F116E2" w:rsidP="00F1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16E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97797" w:rsidRDefault="00A97797"/>
    <w:sectPr w:rsidR="00A97797" w:rsidSect="00F116E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C3"/>
    <w:rsid w:val="00A97797"/>
    <w:rsid w:val="00CB12C3"/>
    <w:rsid w:val="00F1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B1BBE-B852-4AF5-BA87-7E4CE7F6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6">
    <w:name w:val="Grid Table 6 Colorful Accent 6"/>
    <w:basedOn w:val="TableNormal"/>
    <w:uiPriority w:val="51"/>
    <w:rsid w:val="00F116E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2023-02-03T18:15:00Z</dcterms:created>
  <dcterms:modified xsi:type="dcterms:W3CDTF">2023-02-03T18:21:00Z</dcterms:modified>
</cp:coreProperties>
</file>